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2B425F" w14:textId="6E4816E6" w:rsidR="00000A78" w:rsidRPr="00000A78" w:rsidRDefault="00000A78" w:rsidP="00000A78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000A78">
        <w:rPr>
          <w:rFonts w:eastAsia="Times New Roman" w:cstheme="minorHAnsi"/>
          <w:b/>
          <w:bCs/>
          <w:sz w:val="24"/>
          <w:szCs w:val="24"/>
          <w:lang w:eastAsia="sl-SI"/>
        </w:rPr>
        <w:t>FINANČNO POROČI</w:t>
      </w:r>
      <w:r w:rsidR="002538CB">
        <w:rPr>
          <w:rFonts w:eastAsia="Times New Roman" w:cstheme="minorHAnsi"/>
          <w:b/>
          <w:bCs/>
          <w:sz w:val="24"/>
          <w:szCs w:val="24"/>
          <w:lang w:eastAsia="sl-SI"/>
        </w:rPr>
        <w:t>LO O PORABI SREDSTEV V LETU 20</w:t>
      </w:r>
      <w:r w:rsidR="0028369A">
        <w:rPr>
          <w:rFonts w:eastAsia="Times New Roman" w:cstheme="minorHAnsi"/>
          <w:b/>
          <w:bCs/>
          <w:sz w:val="24"/>
          <w:szCs w:val="24"/>
          <w:lang w:eastAsia="sl-SI"/>
        </w:rPr>
        <w:t>2</w:t>
      </w:r>
      <w:r w:rsidR="00A35D38">
        <w:rPr>
          <w:rFonts w:eastAsia="Times New Roman" w:cstheme="minorHAnsi"/>
          <w:b/>
          <w:bCs/>
          <w:sz w:val="24"/>
          <w:szCs w:val="24"/>
          <w:lang w:eastAsia="sl-SI"/>
        </w:rPr>
        <w:t>4</w:t>
      </w:r>
      <w:r w:rsidRPr="00000A78">
        <w:rPr>
          <w:rFonts w:eastAsia="Times New Roman" w:cstheme="minorHAnsi"/>
          <w:sz w:val="24"/>
          <w:szCs w:val="24"/>
          <w:lang w:eastAsia="sl-SI"/>
        </w:rPr>
        <w:tab/>
        <w:t xml:space="preserve">                </w:t>
      </w:r>
      <w:r w:rsidRPr="00000A78">
        <w:rPr>
          <w:rFonts w:eastAsia="Times New Roman" w:cstheme="minorHAnsi"/>
          <w:b/>
          <w:bCs/>
          <w:sz w:val="28"/>
          <w:szCs w:val="28"/>
          <w:bdr w:val="single" w:sz="4" w:space="0" w:color="auto"/>
          <w:lang w:eastAsia="sl-SI"/>
        </w:rPr>
        <w:t>obrazec B-3</w:t>
      </w:r>
    </w:p>
    <w:p w14:paraId="309E233C" w14:textId="77777777" w:rsidR="00000A78" w:rsidRPr="00000A78" w:rsidRDefault="00000A78" w:rsidP="00000A78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sl-SI"/>
        </w:rPr>
      </w:pPr>
    </w:p>
    <w:p w14:paraId="3DBA7DC7" w14:textId="52626853" w:rsidR="00000A78" w:rsidRPr="00000A78" w:rsidRDefault="00000A78" w:rsidP="00000A78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  <w:lang w:eastAsia="sl-SI"/>
        </w:rPr>
      </w:pPr>
      <w:r w:rsidRPr="00000A78">
        <w:rPr>
          <w:rFonts w:eastAsia="Times New Roman" w:cstheme="minorHAnsi"/>
          <w:sz w:val="24"/>
          <w:szCs w:val="24"/>
          <w:lang w:eastAsia="sl-SI"/>
        </w:rPr>
        <w:t>Vpišite vse programe, ki ste jih prijavi</w:t>
      </w:r>
      <w:r w:rsidR="002538CB">
        <w:rPr>
          <w:rFonts w:eastAsia="Times New Roman" w:cstheme="minorHAnsi"/>
          <w:sz w:val="24"/>
          <w:szCs w:val="24"/>
          <w:lang w:eastAsia="sl-SI"/>
        </w:rPr>
        <w:t>li za sofinanciranje v letu 20</w:t>
      </w:r>
      <w:r w:rsidR="0028369A">
        <w:rPr>
          <w:rFonts w:eastAsia="Times New Roman" w:cstheme="minorHAnsi"/>
          <w:sz w:val="24"/>
          <w:szCs w:val="24"/>
          <w:lang w:eastAsia="sl-SI"/>
        </w:rPr>
        <w:t>2</w:t>
      </w:r>
      <w:r w:rsidR="00A35D38">
        <w:rPr>
          <w:rFonts w:eastAsia="Times New Roman" w:cstheme="minorHAnsi"/>
          <w:sz w:val="24"/>
          <w:szCs w:val="24"/>
          <w:lang w:eastAsia="sl-SI"/>
        </w:rPr>
        <w:t>4</w:t>
      </w:r>
      <w:r w:rsidRPr="00000A78">
        <w:rPr>
          <w:rFonts w:eastAsia="Times New Roman" w:cstheme="minorHAnsi"/>
          <w:sz w:val="24"/>
          <w:szCs w:val="24"/>
          <w:lang w:eastAsia="sl-SI"/>
        </w:rPr>
        <w:t xml:space="preserve"> in porabo sredstev po </w:t>
      </w:r>
      <w:r w:rsidR="002538CB">
        <w:rPr>
          <w:rFonts w:eastAsia="Times New Roman" w:cstheme="minorHAnsi"/>
          <w:sz w:val="24"/>
          <w:szCs w:val="24"/>
          <w:lang w:eastAsia="sl-SI"/>
        </w:rPr>
        <w:t>posameznih programih v letu 20</w:t>
      </w:r>
      <w:r w:rsidR="0028369A">
        <w:rPr>
          <w:rFonts w:eastAsia="Times New Roman" w:cstheme="minorHAnsi"/>
          <w:sz w:val="24"/>
          <w:szCs w:val="24"/>
          <w:lang w:eastAsia="sl-SI"/>
        </w:rPr>
        <w:t>2</w:t>
      </w:r>
      <w:r w:rsidR="00A35D38">
        <w:rPr>
          <w:rFonts w:eastAsia="Times New Roman" w:cstheme="minorHAnsi"/>
          <w:sz w:val="24"/>
          <w:szCs w:val="24"/>
          <w:lang w:eastAsia="sl-SI"/>
        </w:rPr>
        <w:t>4</w:t>
      </w:r>
    </w:p>
    <w:p w14:paraId="367811FC" w14:textId="77777777" w:rsidR="00000A78" w:rsidRPr="00000A78" w:rsidRDefault="00000A78" w:rsidP="00000A78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lang w:eastAsia="sl-SI"/>
        </w:rPr>
      </w:pPr>
    </w:p>
    <w:tbl>
      <w:tblPr>
        <w:tblW w:w="0" w:type="auto"/>
        <w:jc w:val="center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2693"/>
        <w:gridCol w:w="6946"/>
      </w:tblGrid>
      <w:tr w:rsidR="00000A78" w:rsidRPr="00000A78" w14:paraId="37BAE7F5" w14:textId="77777777" w:rsidTr="00964F2F">
        <w:trPr>
          <w:cantSplit/>
          <w:trHeight w:val="403"/>
          <w:jc w:val="center"/>
        </w:trPr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756D075" w14:textId="77777777" w:rsidR="00000A78" w:rsidRPr="00000A78" w:rsidRDefault="00000A78" w:rsidP="00000A7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sl-SI"/>
              </w:rPr>
            </w:pPr>
          </w:p>
          <w:p w14:paraId="1887DF2A" w14:textId="77777777" w:rsidR="00000A78" w:rsidRPr="00000A78" w:rsidRDefault="00000A78" w:rsidP="00000A7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sl-SI"/>
              </w:rPr>
            </w:pPr>
            <w:r w:rsidRPr="00000A78">
              <w:rPr>
                <w:rFonts w:eastAsia="Times New Roman" w:cstheme="minorHAnsi"/>
                <w:b/>
                <w:sz w:val="24"/>
                <w:szCs w:val="24"/>
                <w:lang w:eastAsia="sl-SI"/>
              </w:rPr>
              <w:t>Društvo: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0CC0" w14:textId="77777777" w:rsidR="00000A78" w:rsidRPr="00000A78" w:rsidRDefault="00000A78" w:rsidP="00000A7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sl-SI"/>
              </w:rPr>
            </w:pPr>
          </w:p>
        </w:tc>
      </w:tr>
      <w:tr w:rsidR="00000A78" w:rsidRPr="00000A78" w14:paraId="12BD086D" w14:textId="77777777" w:rsidTr="00964F2F">
        <w:trPr>
          <w:cantSplit/>
          <w:trHeight w:val="403"/>
          <w:jc w:val="center"/>
        </w:trPr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861836A" w14:textId="2485D4F4" w:rsidR="00000A78" w:rsidRPr="00000A78" w:rsidRDefault="00000A78" w:rsidP="00000A7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sl-SI"/>
              </w:rPr>
            </w:pPr>
            <w:r w:rsidRPr="00000A78">
              <w:rPr>
                <w:rFonts w:eastAsia="Times New Roman" w:cstheme="minorHAnsi"/>
                <w:b/>
                <w:sz w:val="24"/>
                <w:szCs w:val="24"/>
                <w:lang w:eastAsia="sl-SI"/>
              </w:rPr>
              <w:t>Viši</w:t>
            </w:r>
            <w:r w:rsidR="002538CB">
              <w:rPr>
                <w:rFonts w:eastAsia="Times New Roman" w:cstheme="minorHAnsi"/>
                <w:b/>
                <w:sz w:val="24"/>
                <w:szCs w:val="24"/>
                <w:lang w:eastAsia="sl-SI"/>
              </w:rPr>
              <w:t>na prejetih sredstev v letu 20</w:t>
            </w:r>
            <w:r w:rsidR="0028369A">
              <w:rPr>
                <w:rFonts w:eastAsia="Times New Roman" w:cstheme="minorHAnsi"/>
                <w:b/>
                <w:sz w:val="24"/>
                <w:szCs w:val="24"/>
                <w:lang w:eastAsia="sl-SI"/>
              </w:rPr>
              <w:t>2</w:t>
            </w:r>
            <w:r w:rsidR="00A35D38">
              <w:rPr>
                <w:rFonts w:eastAsia="Times New Roman" w:cstheme="minorHAnsi"/>
                <w:b/>
                <w:sz w:val="24"/>
                <w:szCs w:val="24"/>
                <w:lang w:eastAsia="sl-SI"/>
              </w:rPr>
              <w:t>4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3213" w14:textId="77777777" w:rsidR="00000A78" w:rsidRPr="00000A78" w:rsidRDefault="00000A78" w:rsidP="00000A7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sl-SI"/>
              </w:rPr>
            </w:pPr>
          </w:p>
        </w:tc>
      </w:tr>
    </w:tbl>
    <w:p w14:paraId="78F90B72" w14:textId="77777777" w:rsidR="00000A78" w:rsidRPr="00000A78" w:rsidRDefault="00000A78" w:rsidP="00000A78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lang w:eastAsia="sl-SI"/>
        </w:rPr>
      </w:pPr>
    </w:p>
    <w:p w14:paraId="05390A0E" w14:textId="77777777" w:rsidR="00000A78" w:rsidRPr="00000A78" w:rsidRDefault="00000A78" w:rsidP="00000A78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lang w:eastAsia="sl-SI"/>
        </w:rPr>
      </w:pPr>
    </w:p>
    <w:tbl>
      <w:tblPr>
        <w:tblStyle w:val="Tabelamrea"/>
        <w:tblW w:w="10035" w:type="dxa"/>
        <w:tblLook w:val="01E0" w:firstRow="1" w:lastRow="1" w:firstColumn="1" w:lastColumn="1" w:noHBand="0" w:noVBand="0"/>
      </w:tblPr>
      <w:tblGrid>
        <w:gridCol w:w="1101"/>
        <w:gridCol w:w="6495"/>
        <w:gridCol w:w="2439"/>
      </w:tblGrid>
      <w:tr w:rsidR="00000A78" w:rsidRPr="00000A78" w14:paraId="5DE46467" w14:textId="77777777" w:rsidTr="00000A78">
        <w:tc>
          <w:tcPr>
            <w:tcW w:w="1101" w:type="dxa"/>
          </w:tcPr>
          <w:p w14:paraId="78437574" w14:textId="77777777" w:rsidR="00000A78" w:rsidRPr="00000A78" w:rsidRDefault="00000A78" w:rsidP="00000A78">
            <w:pPr>
              <w:rPr>
                <w:rFonts w:cstheme="minorHAnsi"/>
                <w:b/>
                <w:sz w:val="24"/>
                <w:szCs w:val="24"/>
              </w:rPr>
            </w:pPr>
          </w:p>
          <w:p w14:paraId="4EFDD016" w14:textId="77777777" w:rsidR="00000A78" w:rsidRPr="00000A78" w:rsidRDefault="00000A78" w:rsidP="00000A78">
            <w:pPr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000A78">
              <w:rPr>
                <w:rFonts w:cstheme="minorHAnsi"/>
                <w:b/>
                <w:sz w:val="24"/>
                <w:szCs w:val="24"/>
              </w:rPr>
              <w:t>Zap</w:t>
            </w:r>
            <w:proofErr w:type="spellEnd"/>
            <w:r w:rsidRPr="00000A78">
              <w:rPr>
                <w:rFonts w:cstheme="minorHAnsi"/>
                <w:b/>
                <w:sz w:val="24"/>
                <w:szCs w:val="24"/>
              </w:rPr>
              <w:t>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00A78">
              <w:rPr>
                <w:rFonts w:cstheme="minorHAnsi"/>
                <w:b/>
                <w:sz w:val="24"/>
                <w:szCs w:val="24"/>
              </w:rPr>
              <w:t>št.</w:t>
            </w:r>
          </w:p>
          <w:p w14:paraId="7A24BA06" w14:textId="77777777" w:rsidR="00000A78" w:rsidRPr="00000A78" w:rsidRDefault="00000A78" w:rsidP="00000A78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495" w:type="dxa"/>
          </w:tcPr>
          <w:p w14:paraId="6E0176CE" w14:textId="77777777" w:rsidR="00000A78" w:rsidRPr="00000A78" w:rsidRDefault="00000A78" w:rsidP="00000A7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937BC24" w14:textId="77777777" w:rsidR="00000A78" w:rsidRPr="00000A78" w:rsidRDefault="00000A78" w:rsidP="00000A7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00A78">
              <w:rPr>
                <w:rFonts w:cstheme="minorHAnsi"/>
                <w:b/>
                <w:sz w:val="24"/>
                <w:szCs w:val="24"/>
              </w:rPr>
              <w:t>Izveden program</w:t>
            </w:r>
          </w:p>
        </w:tc>
        <w:tc>
          <w:tcPr>
            <w:tcW w:w="2439" w:type="dxa"/>
          </w:tcPr>
          <w:p w14:paraId="7A397BEE" w14:textId="77777777" w:rsidR="00000A78" w:rsidRPr="00000A78" w:rsidRDefault="00000A78" w:rsidP="00000A78">
            <w:pPr>
              <w:ind w:left="143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A5444E9" w14:textId="77777777" w:rsidR="00000A78" w:rsidRPr="00000A78" w:rsidRDefault="00000A78" w:rsidP="00000A78">
            <w:pPr>
              <w:ind w:left="143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00A78">
              <w:rPr>
                <w:rFonts w:cstheme="minorHAnsi"/>
                <w:b/>
                <w:sz w:val="24"/>
                <w:szCs w:val="24"/>
              </w:rPr>
              <w:t>Porabljena sredstva</w:t>
            </w:r>
          </w:p>
        </w:tc>
      </w:tr>
      <w:tr w:rsidR="00000A78" w:rsidRPr="00000A78" w14:paraId="279484E1" w14:textId="77777777" w:rsidTr="00000A78">
        <w:tc>
          <w:tcPr>
            <w:tcW w:w="1101" w:type="dxa"/>
          </w:tcPr>
          <w:p w14:paraId="1DECA161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19F7D78A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54147FAE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3173190B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61953C0C" w14:textId="77777777" w:rsidTr="00000A78">
        <w:tc>
          <w:tcPr>
            <w:tcW w:w="1101" w:type="dxa"/>
          </w:tcPr>
          <w:p w14:paraId="07BA62F7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14734C30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263E9898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4A70B9D0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5D326A4D" w14:textId="77777777" w:rsidTr="00000A78">
        <w:tc>
          <w:tcPr>
            <w:tcW w:w="1101" w:type="dxa"/>
          </w:tcPr>
          <w:p w14:paraId="352D903F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30038C57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132BBC13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0FDAEFE9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12667E01" w14:textId="77777777" w:rsidTr="00000A78">
        <w:tc>
          <w:tcPr>
            <w:tcW w:w="1101" w:type="dxa"/>
          </w:tcPr>
          <w:p w14:paraId="7224EFB3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0E0C9D2B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14F626E8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423F532B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73B57FEB" w14:textId="77777777" w:rsidTr="00000A78">
        <w:tc>
          <w:tcPr>
            <w:tcW w:w="1101" w:type="dxa"/>
          </w:tcPr>
          <w:p w14:paraId="00FC96A1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752B3CAE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16C3E723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7486D565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274B60E9" w14:textId="77777777" w:rsidTr="00000A78">
        <w:tc>
          <w:tcPr>
            <w:tcW w:w="1101" w:type="dxa"/>
          </w:tcPr>
          <w:p w14:paraId="14F960DF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3E060049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0745CFFB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1C489366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63B3D42F" w14:textId="77777777" w:rsidTr="00000A78">
        <w:tc>
          <w:tcPr>
            <w:tcW w:w="1101" w:type="dxa"/>
          </w:tcPr>
          <w:p w14:paraId="11D18E9C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2F58A07C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76117628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16EED6D1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7EC40A79" w14:textId="77777777" w:rsidTr="00000A78">
        <w:tc>
          <w:tcPr>
            <w:tcW w:w="1101" w:type="dxa"/>
          </w:tcPr>
          <w:p w14:paraId="04DFFB20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1FB1AB41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7E03B207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6ED1B971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29428103" w14:textId="77777777" w:rsidTr="00000A78">
        <w:tc>
          <w:tcPr>
            <w:tcW w:w="1101" w:type="dxa"/>
          </w:tcPr>
          <w:p w14:paraId="41D2CFD9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4F7C9677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79A53CE0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531D61EC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4CFDA174" w14:textId="77777777" w:rsidTr="00000A78">
        <w:tc>
          <w:tcPr>
            <w:tcW w:w="1101" w:type="dxa"/>
          </w:tcPr>
          <w:p w14:paraId="775C279A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25684525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2C315C35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7CAB26D5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66D0DF70" w14:textId="77777777" w:rsidTr="00000A78">
        <w:tc>
          <w:tcPr>
            <w:tcW w:w="1101" w:type="dxa"/>
          </w:tcPr>
          <w:p w14:paraId="3927C485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45AAF2F0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4A36CC1C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33412FBB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3EE11A57" w14:textId="77777777" w:rsidTr="00000A78">
        <w:tc>
          <w:tcPr>
            <w:tcW w:w="1101" w:type="dxa"/>
          </w:tcPr>
          <w:p w14:paraId="7618C8F7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2FE2A08C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2435D53B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4041FF04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57A8C976" w14:textId="77777777" w:rsidTr="00000A78">
        <w:tc>
          <w:tcPr>
            <w:tcW w:w="1101" w:type="dxa"/>
          </w:tcPr>
          <w:p w14:paraId="5CBC45EF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3DD3C2DB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7FE72E03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62DD1CDA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3799760D" w14:textId="77777777" w:rsidTr="00000A78">
        <w:tc>
          <w:tcPr>
            <w:tcW w:w="1101" w:type="dxa"/>
          </w:tcPr>
          <w:p w14:paraId="01458DC9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645D0A4B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6060DAE1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7EB9C3CC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7EA279AD" w14:textId="77777777" w:rsidTr="00000A78">
        <w:tc>
          <w:tcPr>
            <w:tcW w:w="1101" w:type="dxa"/>
          </w:tcPr>
          <w:p w14:paraId="15529DD4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1D7D7DF9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72567685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7A0DCDF0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47B5018E" w14:textId="77777777" w:rsidTr="00000A78">
        <w:tc>
          <w:tcPr>
            <w:tcW w:w="1101" w:type="dxa"/>
          </w:tcPr>
          <w:p w14:paraId="3A22EE0A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6912C9C6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10D3B076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24255830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  <w:tr w:rsidR="00000A78" w:rsidRPr="00000A78" w14:paraId="6E6A1EE2" w14:textId="77777777" w:rsidTr="00000A78">
        <w:tc>
          <w:tcPr>
            <w:tcW w:w="1101" w:type="dxa"/>
          </w:tcPr>
          <w:p w14:paraId="06096F71" w14:textId="77777777" w:rsidR="00000A78" w:rsidRPr="00000A78" w:rsidRDefault="00000A78" w:rsidP="00000A78">
            <w:pPr>
              <w:rPr>
                <w:rFonts w:cstheme="minorHAnsi"/>
              </w:rPr>
            </w:pPr>
          </w:p>
          <w:p w14:paraId="33050723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6495" w:type="dxa"/>
          </w:tcPr>
          <w:p w14:paraId="62EF8F52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  <w:tc>
          <w:tcPr>
            <w:tcW w:w="2439" w:type="dxa"/>
          </w:tcPr>
          <w:p w14:paraId="1B5A332E" w14:textId="77777777" w:rsidR="00000A78" w:rsidRPr="00000A78" w:rsidRDefault="00000A78" w:rsidP="00000A78">
            <w:pPr>
              <w:rPr>
                <w:rFonts w:cstheme="minorHAnsi"/>
              </w:rPr>
            </w:pPr>
          </w:p>
        </w:tc>
      </w:tr>
    </w:tbl>
    <w:p w14:paraId="782FC6A0" w14:textId="77777777" w:rsidR="00000A78" w:rsidRPr="00000A78" w:rsidRDefault="00000A78" w:rsidP="00000A78">
      <w:pPr>
        <w:keepNext/>
        <w:widowControl w:val="0"/>
        <w:autoSpaceDE w:val="0"/>
        <w:autoSpaceDN w:val="0"/>
        <w:spacing w:before="240" w:after="60" w:line="240" w:lineRule="auto"/>
        <w:ind w:left="2160" w:firstLine="720"/>
        <w:outlineLvl w:val="3"/>
        <w:rPr>
          <w:rFonts w:eastAsia="Times New Roman" w:cstheme="minorHAnsi"/>
          <w:b/>
          <w:bCs/>
          <w:lang w:val="en-US" w:eastAsia="sl-SI"/>
        </w:rPr>
      </w:pPr>
      <w:proofErr w:type="spellStart"/>
      <w:r w:rsidRPr="00000A78">
        <w:rPr>
          <w:rFonts w:eastAsia="Times New Roman" w:cstheme="minorHAnsi"/>
          <w:b/>
          <w:bCs/>
          <w:lang w:val="en-US" w:eastAsia="sl-SI"/>
        </w:rPr>
        <w:t>Žig</w:t>
      </w:r>
      <w:proofErr w:type="spellEnd"/>
      <w:r w:rsidRPr="00000A78">
        <w:rPr>
          <w:rFonts w:eastAsia="Times New Roman" w:cstheme="minorHAnsi"/>
          <w:b/>
          <w:bCs/>
          <w:lang w:val="en-US" w:eastAsia="sl-SI"/>
        </w:rPr>
        <w:t xml:space="preserve">                                                              </w:t>
      </w:r>
      <w:proofErr w:type="spellStart"/>
      <w:r w:rsidRPr="00000A78">
        <w:rPr>
          <w:rFonts w:eastAsia="Times New Roman" w:cstheme="minorHAnsi"/>
          <w:b/>
          <w:bCs/>
          <w:lang w:val="en-US" w:eastAsia="sl-SI"/>
        </w:rPr>
        <w:t>Podpis</w:t>
      </w:r>
      <w:proofErr w:type="spellEnd"/>
      <w:r w:rsidRPr="00000A78">
        <w:rPr>
          <w:rFonts w:eastAsia="Times New Roman" w:cstheme="minorHAnsi"/>
          <w:b/>
          <w:bCs/>
          <w:lang w:val="en-US" w:eastAsia="sl-SI"/>
        </w:rPr>
        <w:t xml:space="preserve"> </w:t>
      </w:r>
      <w:proofErr w:type="spellStart"/>
      <w:r w:rsidRPr="00000A78">
        <w:rPr>
          <w:rFonts w:eastAsia="Times New Roman" w:cstheme="minorHAnsi"/>
          <w:b/>
          <w:bCs/>
          <w:lang w:val="en-US" w:eastAsia="sl-SI"/>
        </w:rPr>
        <w:t>zastopnika</w:t>
      </w:r>
      <w:proofErr w:type="spellEnd"/>
      <w:r w:rsidRPr="00000A78">
        <w:rPr>
          <w:rFonts w:eastAsia="Times New Roman" w:cstheme="minorHAnsi"/>
          <w:b/>
          <w:bCs/>
          <w:lang w:val="en-US" w:eastAsia="sl-SI"/>
        </w:rPr>
        <w:t xml:space="preserve"> </w:t>
      </w:r>
      <w:proofErr w:type="spellStart"/>
      <w:r w:rsidRPr="00000A78">
        <w:rPr>
          <w:rFonts w:eastAsia="Times New Roman" w:cstheme="minorHAnsi"/>
          <w:b/>
          <w:bCs/>
          <w:lang w:val="en-US" w:eastAsia="sl-SI"/>
        </w:rPr>
        <w:t>izvajalca</w:t>
      </w:r>
      <w:proofErr w:type="spellEnd"/>
      <w:r w:rsidRPr="00000A78">
        <w:rPr>
          <w:rFonts w:eastAsia="Times New Roman" w:cstheme="minorHAnsi"/>
          <w:b/>
          <w:bCs/>
          <w:lang w:val="en-US" w:eastAsia="sl-SI"/>
        </w:rPr>
        <w:t xml:space="preserve"> </w:t>
      </w:r>
    </w:p>
    <w:p w14:paraId="5BE3D226" w14:textId="77777777" w:rsidR="00000A78" w:rsidRPr="00000A78" w:rsidRDefault="00000A78" w:rsidP="00000A78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bCs/>
          <w:lang w:val="en-US" w:eastAsia="sl-SI"/>
        </w:rPr>
      </w:pPr>
      <w:r w:rsidRPr="00000A78">
        <w:rPr>
          <w:rFonts w:eastAsia="Times New Roman" w:cstheme="minorHAnsi"/>
          <w:b/>
          <w:bCs/>
          <w:lang w:val="en-US" w:eastAsia="sl-SI"/>
        </w:rPr>
        <w:t xml:space="preserve">                                                                                                                    ___________________________________</w:t>
      </w:r>
    </w:p>
    <w:p w14:paraId="4E01D68B" w14:textId="77777777" w:rsidR="00000A78" w:rsidRPr="00000A78" w:rsidRDefault="00000A78" w:rsidP="00000A78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val="en-US" w:eastAsia="sl-SI"/>
        </w:rPr>
      </w:pPr>
    </w:p>
    <w:p w14:paraId="37906B10" w14:textId="77777777" w:rsidR="00000A78" w:rsidRPr="00000A78" w:rsidRDefault="00000A78" w:rsidP="00000A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sl-SI"/>
        </w:rPr>
      </w:pPr>
    </w:p>
    <w:p w14:paraId="3A68131D" w14:textId="77777777" w:rsidR="007C576B" w:rsidRDefault="007C576B"/>
    <w:sectPr w:rsidR="007C576B">
      <w:pgSz w:w="11905" w:h="16837"/>
      <w:pgMar w:top="1132" w:right="1132" w:bottom="510" w:left="113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A78"/>
    <w:rsid w:val="00000A78"/>
    <w:rsid w:val="002538CB"/>
    <w:rsid w:val="0028369A"/>
    <w:rsid w:val="002C5CB9"/>
    <w:rsid w:val="00544558"/>
    <w:rsid w:val="006036DC"/>
    <w:rsid w:val="00771046"/>
    <w:rsid w:val="00785E03"/>
    <w:rsid w:val="007C576B"/>
    <w:rsid w:val="007E49B6"/>
    <w:rsid w:val="00854788"/>
    <w:rsid w:val="00915463"/>
    <w:rsid w:val="00A35D38"/>
    <w:rsid w:val="00A413B2"/>
    <w:rsid w:val="00AB7301"/>
    <w:rsid w:val="00AF3AC1"/>
    <w:rsid w:val="00CD788A"/>
    <w:rsid w:val="00E6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335D5"/>
  <w15:docId w15:val="{9415E0FD-1A3D-482B-ACDB-8984857E2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99"/>
    <w:rsid w:val="00000A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3</cp:revision>
  <dcterms:created xsi:type="dcterms:W3CDTF">2025-01-16T14:40:00Z</dcterms:created>
  <dcterms:modified xsi:type="dcterms:W3CDTF">2025-01-20T07:32:00Z</dcterms:modified>
</cp:coreProperties>
</file>